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36"/>
        <w:gridCol w:w="1740"/>
      </w:tblGrid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noWrap/>
            <w:hideMark/>
          </w:tcPr>
          <w:p w:rsidR="007C25F3" w:rsidRPr="007C25F3" w:rsidRDefault="007C25F3" w:rsidP="007C25F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C25F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Холодные закуски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rPr>
                <w:rFonts w:ascii="Arial Cyr" w:eastAsia="Times New Roman" w:hAnsi="Arial Cyr" w:cs="Times New Roman"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sz w:val="20"/>
              </w:rPr>
              <w:t> 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noWrap/>
            <w:hideMark/>
          </w:tcPr>
          <w:p w:rsidR="007C25F3" w:rsidRPr="007C25F3" w:rsidRDefault="007C25F3" w:rsidP="007C25F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C25F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rPr>
                <w:rFonts w:ascii="Arial Cyr" w:eastAsia="Times New Roman" w:hAnsi="Arial Cyr" w:cs="Times New Roman"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sz w:val="20"/>
              </w:rPr>
              <w:t> 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Канапе с сыром «Бри», виноградом и глазированными грецкими орехами (20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190</w:t>
            </w:r>
          </w:p>
        </w:tc>
      </w:tr>
      <w:bookmarkEnd w:id="0"/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Крем из пряного сыра с зеленью на ломтике молодого томата (35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100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</w:t>
            </w: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домашнего сыра с творожным кремом, орехом, мятой и сладким перцем (20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80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Сливочный мусс из сыра и грибов в слоеном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валоване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100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Сыр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Гарганзола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грецким орехом, оливковым маслом и мёдом на десертной груше (25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120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капрезе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шпажке с помидорчиком черри, базиликом и соусом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песто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(25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120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noWrap/>
            <w:hideMark/>
          </w:tcPr>
          <w:p w:rsidR="007C25F3" w:rsidRPr="007C25F3" w:rsidRDefault="007C25F3" w:rsidP="007C25F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C25F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rPr>
                <w:rFonts w:ascii="Arial Cyr" w:eastAsia="Times New Roman" w:hAnsi="Arial Cyr" w:cs="Times New Roman"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sz w:val="20"/>
              </w:rPr>
              <w:t> 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Канапе с куриной грудкой и виноградом на творожном сыре с зеленью (35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100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Канапе с копчёной утиной грудкой, десертной грушей, мандарином,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рукколой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помидором черри (35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120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Паштет из ути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печени с перепелиным яйцом на пшеничном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чипсе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(25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120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Блинные мешочки  с начинкой: курица и грибы в сметанном соусе (55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150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 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Лосось на французском багете с красной икрой, сливочным сыром и мандарином (35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140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Тартар из сельди с яблоком на хрустящем багете с яйцом и розовым луком (35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80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Мусс из копчёного лосося на французском багете (30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120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сёмги с авокадо в</w:t>
            </w: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домашнем блинчике (20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120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Тарталетка с икрой палтуса, перепелиным яйцом и оливково-лимонным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дрессингом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(30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120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Тартар из малосольной сёмги с авокадо на хрустящем багете (35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120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Валован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красной икрой (20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140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Канапе с красной икрой и творожным сыром (25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150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Пикантная тигровая креветка на ломтике сельдерея с базиликовой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фетой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(25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150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Канапе с красной икрой (25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150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Блинные мешочки  с начинкой:  семга слабосоленая, сливочный сыр и зелень (55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190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Канапе из копченого угря на огурце с имбирем, соусом «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Унаги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и кунжутом (25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190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 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Рулетики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ветчины с чесночным сыром и орехами (35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100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Рулетики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телячьего языка со сливочным хреном  (20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100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Завиток ростбифа с маринованным сладким перцем , красным луком и укропом (25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120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Английский ростбиф (40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140</w:t>
            </w:r>
          </w:p>
        </w:tc>
      </w:tr>
      <w:tr w:rsidR="007C25F3" w:rsidRPr="007C25F3" w:rsidTr="007C25F3">
        <w:trPr>
          <w:trHeight w:val="6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Ломтик телячьего языка в листе зелёного салата с маринованным корнишоном и сливочным хреном на хрустящем багете (30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100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Пармская ветчина с грушей и лаймом на шпажке (20)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190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Канапе-ложка: Телятина 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Вителло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Тоннато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рукколой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 соусом "Цезарь" (20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140</w:t>
            </w:r>
          </w:p>
        </w:tc>
      </w:tr>
      <w:tr w:rsidR="007C25F3" w:rsidRPr="007C25F3" w:rsidTr="007C25F3">
        <w:trPr>
          <w:trHeight w:val="6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Балык из мяса бычка на французском багете с листом зелёного салата, маринованным перцем и сладким чили  (30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120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Тартар из мяса бычка на обжаренном крекере (35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120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 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Тарталетка с салатом "Греческий" (40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120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Тарталетка с салатом из кальмара с яйцом (50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100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Корзинка с салатом «Оливье»  (40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120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Корзинка с салатом «Цезарь» с куриной грудкой (40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140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Тарталетка с салатом из телячьего языка и грецкого ореха (40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120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Хрустящая корзинка с салатом из сладкой креветки с ананасом и авокадо (40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120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hideMark/>
          </w:tcPr>
          <w:p w:rsidR="007C25F3" w:rsidRPr="007C25F3" w:rsidRDefault="007C25F3" w:rsidP="007C25F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C25F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Горячие закуски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 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Кесадилья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беконом, куриным филе, грибами и сыром с соусом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Сальса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(150/50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250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тартилья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беконом, куриным филе, грибами и сыром с соусом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Сальса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(100/30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200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Жюльен с лесными грибами в хрустящей корзинке (100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200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Лосось «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Терияки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на шпажке в кунжуте с соусом «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Ганодаре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(50/25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250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Лосось «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Терияки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на шпажке в кунжуте с соусом «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Ганодаре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(100/50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480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hideMark/>
          </w:tcPr>
          <w:p w:rsidR="007C25F3" w:rsidRPr="007C25F3" w:rsidRDefault="007C25F3" w:rsidP="007C25F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C25F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Горячее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 </w:t>
            </w:r>
          </w:p>
        </w:tc>
      </w:tr>
      <w:tr w:rsidR="007C25F3" w:rsidRPr="007C25F3" w:rsidTr="007C25F3">
        <w:trPr>
          <w:trHeight w:val="6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Морской гребешок в соусе из лука порей и  шампанского, запеченный в корзинке с пармезаном и красной икрой (50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250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Ягнёнок в розмарине и красном вине, обжаренный на гриле с брусничным соусом  (50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480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шашалычки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лосося "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Терияки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", шампиньонов и сладкого перца (50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250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Медальоны из телятины на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брускетте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томатами, соусом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Песто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базиликом (35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180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Утиная грудка с ягодами в карамели и мятой на фуршетной ложке (35)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160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Лосось «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Терияки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на шпажке с брокколи под соусом из красной икры и шампанского (80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480</w:t>
            </w:r>
          </w:p>
        </w:tc>
      </w:tr>
      <w:tr w:rsidR="007C25F3" w:rsidRPr="007C25F3" w:rsidTr="007C25F3">
        <w:trPr>
          <w:trHeight w:val="300"/>
        </w:trPr>
        <w:tc>
          <w:tcPr>
            <w:tcW w:w="7436" w:type="dxa"/>
            <w:shd w:val="clear" w:color="auto" w:fill="auto"/>
            <w:vAlign w:val="center"/>
            <w:hideMark/>
          </w:tcPr>
          <w:p w:rsidR="007C25F3" w:rsidRPr="007C25F3" w:rsidRDefault="007C25F3" w:rsidP="007C2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Медальоны из вырезки бычка в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дижонской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горчице с соусом из сладкого чили и острого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чипотле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(70 </w:t>
            </w:r>
            <w:proofErr w:type="spellStart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 w:rsidRPr="007C2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7C25F3" w:rsidRPr="007C25F3" w:rsidRDefault="007C25F3" w:rsidP="007C25F3">
            <w:pPr>
              <w:jc w:val="right"/>
              <w:rPr>
                <w:rFonts w:ascii="Arial Cyr" w:eastAsia="Times New Roman" w:hAnsi="Arial Cyr" w:cs="Times New Roman"/>
                <w:b/>
                <w:bCs/>
                <w:sz w:val="20"/>
              </w:rPr>
            </w:pPr>
            <w:r w:rsidRPr="007C25F3">
              <w:rPr>
                <w:rFonts w:ascii="Arial Cyr" w:eastAsia="Times New Roman" w:hAnsi="Arial Cyr" w:cs="Times New Roman"/>
                <w:b/>
                <w:bCs/>
                <w:sz w:val="20"/>
              </w:rPr>
              <w:t>480</w:t>
            </w:r>
          </w:p>
        </w:tc>
      </w:tr>
    </w:tbl>
    <w:p w:rsidR="00295186" w:rsidRPr="007C25F3" w:rsidRDefault="00295186">
      <w:pPr>
        <w:rPr>
          <w:lang w:val="en-US"/>
        </w:rPr>
      </w:pPr>
    </w:p>
    <w:sectPr w:rsidR="00295186" w:rsidRPr="007C25F3" w:rsidSect="005B299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GAalenBold Rom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Cyr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F3"/>
    <w:rsid w:val="00295186"/>
    <w:rsid w:val="003B478F"/>
    <w:rsid w:val="005B2992"/>
    <w:rsid w:val="007C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35D2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478F"/>
    <w:rPr>
      <w:rFonts w:ascii="AGAalenBold Roman" w:hAnsi="AGAalenBold Roman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478F"/>
    <w:rPr>
      <w:rFonts w:ascii="AGAalenBold Roman" w:hAnsi="AGAalenBold Roman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3206</Characters>
  <Application>Microsoft Macintosh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</dc:creator>
  <cp:keywords/>
  <dc:description/>
  <cp:lastModifiedBy>S M</cp:lastModifiedBy>
  <cp:revision>1</cp:revision>
  <dcterms:created xsi:type="dcterms:W3CDTF">2015-11-01T11:13:00Z</dcterms:created>
  <dcterms:modified xsi:type="dcterms:W3CDTF">2015-11-01T11:15:00Z</dcterms:modified>
</cp:coreProperties>
</file>